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19" w:rsidRPr="00D2482B" w:rsidRDefault="002C2219" w:rsidP="002C22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sz w:val="24"/>
          <w:szCs w:val="24"/>
        </w:rPr>
        <w:t>Semestr letni</w:t>
      </w:r>
      <w:r>
        <w:rPr>
          <w:rFonts w:ascii="Times New Roman" w:eastAsia="Calibri" w:hAnsi="Times New Roman" w:cs="Times New Roman"/>
          <w:sz w:val="24"/>
          <w:szCs w:val="24"/>
        </w:rPr>
        <w:t>, rok akademicki 2022</w:t>
      </w:r>
      <w:r w:rsidRPr="00D2482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2C2219" w:rsidRPr="00D2482B" w:rsidRDefault="002C2219" w:rsidP="002C22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SDS</w:t>
      </w:r>
      <w:r w:rsidRPr="00D24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ROK II</w:t>
      </w:r>
      <w:r w:rsidRPr="00D2482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2C2219" w:rsidRPr="00976410" w:rsidRDefault="002C2219" w:rsidP="002C22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p w:rsidR="002C2219" w:rsidRPr="00D2482B" w:rsidRDefault="002C2219" w:rsidP="002C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3"/>
        <w:gridCol w:w="2410"/>
        <w:gridCol w:w="2976"/>
        <w:gridCol w:w="2835"/>
        <w:gridCol w:w="2977"/>
        <w:gridCol w:w="1383"/>
      </w:tblGrid>
      <w:tr w:rsidR="002C2219" w:rsidRPr="00D2482B" w:rsidTr="00AE0B9B">
        <w:trPr>
          <w:trHeight w:val="8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2C2219" w:rsidRPr="00D2482B" w:rsidTr="00AE0B9B">
        <w:trPr>
          <w:trHeight w:val="1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9 –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B012D1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2219" w:rsidRPr="007E7441" w:rsidRDefault="00F431A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– 10.00</w:t>
            </w:r>
          </w:p>
          <w:p w:rsidR="002C2219" w:rsidRPr="00E4776F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D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 Gramatyka funkcjonalna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1</w:t>
            </w:r>
          </w:p>
          <w:p w:rsidR="002C2219" w:rsidRPr="00DD766B" w:rsidRDefault="002C2219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D766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2219" w:rsidRPr="00DD766B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s.209                 </w:t>
            </w:r>
            <w:r w:rsidRPr="00DD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lab.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2219" w:rsidRDefault="00596A2D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11.30 – 13.00 </w:t>
            </w:r>
            <w:bookmarkStart w:id="0" w:name="_GoBack"/>
            <w:bookmarkEnd w:id="0"/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Etyczne podstawy komunikacji</w:t>
            </w:r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Androsiuk</w:t>
            </w:r>
            <w:proofErr w:type="spellEnd"/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2219" w:rsidRPr="00D25997" w:rsidRDefault="002C2219" w:rsidP="00AE0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                        30 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2A747D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D2482B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2219" w:rsidRPr="00D82E0B" w:rsidTr="00AE0B9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 – 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D2482B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2219" w:rsidRPr="00D2482B" w:rsidRDefault="00F431A4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</w:t>
            </w:r>
            <w:r w:rsidR="00141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 11.4</w:t>
            </w:r>
            <w:r w:rsidR="002C2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2C2219" w:rsidRDefault="002C2219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Geografia literacka Rosji </w:t>
            </w:r>
          </w:p>
          <w:p w:rsidR="002C2219" w:rsidRPr="00D2482B" w:rsidRDefault="002C2219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2219" w:rsidRPr="00DD766B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110                    30 aud.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2219" w:rsidRPr="009D71F8" w:rsidRDefault="002C2219" w:rsidP="00AE0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– 15.00</w:t>
            </w:r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2A747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Seminarium</w:t>
            </w:r>
            <w:proofErr w:type="spellEnd"/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A747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magisterskie</w:t>
            </w:r>
            <w:proofErr w:type="spellEnd"/>
            <w:r w:rsidRPr="002A747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2C2219" w:rsidRPr="00DC66EC" w:rsidRDefault="002C2219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DC66EC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2C2219" w:rsidRPr="00976410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  <w:t xml:space="preserve"> </w:t>
            </w:r>
          </w:p>
          <w:p w:rsidR="002C2219" w:rsidRPr="00976410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C2219" w:rsidRPr="00BC689C" w:rsidRDefault="002C2219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s. 109                   </w:t>
            </w:r>
            <w:r w:rsidRPr="009764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30 </w:t>
            </w:r>
            <w:proofErr w:type="spellStart"/>
            <w:r w:rsidRPr="002A747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2219" w:rsidRPr="00BC689C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D82E0B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2219" w:rsidRPr="00D2482B" w:rsidTr="00AE0B9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D82E0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2219" w:rsidRPr="00D82E0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 – 12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D2482B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2219" w:rsidRPr="00B34F93" w:rsidRDefault="001415E1" w:rsidP="00AE0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– 13.3</w:t>
            </w:r>
            <w:r w:rsidR="002C2219" w:rsidRPr="00B34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2C2219" w:rsidRPr="00D2482B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PNJR Praca z tekstem literackim</w:t>
            </w:r>
          </w:p>
          <w:p w:rsidR="002C2219" w:rsidRPr="00D2482B" w:rsidRDefault="002C2219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2219" w:rsidRPr="00D2482B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2219" w:rsidRPr="006B69E6" w:rsidRDefault="002C2219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110 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2219" w:rsidRPr="009D71F8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7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15.20 – 16.50</w:t>
            </w:r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Przekład tekstów medialnych i reklamowych</w:t>
            </w:r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</w:p>
          <w:p w:rsidR="002C2219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2C2219" w:rsidRPr="00DC66EC" w:rsidRDefault="002C2219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 110                       30 lab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2219" w:rsidRPr="00D2482B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15.20 – 16.05 </w:t>
            </w:r>
          </w:p>
          <w:p w:rsidR="002C2219" w:rsidRPr="00BC689C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Rosyjskojęzyczna dokumentacja handlowa w obrocie zagranicznym i turystyce międzynarodowej</w:t>
            </w:r>
          </w:p>
          <w:p w:rsidR="002C2219" w:rsidRPr="00BC689C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Ponomarenko</w:t>
            </w:r>
            <w:proofErr w:type="spellEnd"/>
          </w:p>
          <w:p w:rsidR="002C2219" w:rsidRPr="00FB02BE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s.109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15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DD766B">
              <w:rPr>
                <w:rFonts w:ascii="Times New Roman" w:eastAsia="Calibri" w:hAnsi="Times New Roman" w:cs="Times New Roman"/>
                <w:sz w:val="24"/>
                <w:szCs w:val="24"/>
              </w:rPr>
              <w:t>aud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9" w:rsidRPr="00FB02BE" w:rsidRDefault="002C2219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2219" w:rsidRPr="00417B23" w:rsidRDefault="002C2219" w:rsidP="002C2219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2219" w:rsidRPr="00F50FFB" w:rsidRDefault="002C2219" w:rsidP="002C221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A81E28">
        <w:rPr>
          <w:rFonts w:ascii="Times New Roman" w:eastAsia="Calibri" w:hAnsi="Times New Roman" w:cs="Times New Roman"/>
          <w:i/>
          <w:sz w:val="20"/>
          <w:szCs w:val="20"/>
        </w:rPr>
        <w:t>PNJR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Pr="00903D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3D55">
        <w:rPr>
          <w:rFonts w:ascii="Times New Roman" w:eastAsia="Calibri" w:hAnsi="Times New Roman" w:cs="Times New Roman"/>
          <w:i/>
          <w:sz w:val="20"/>
          <w:szCs w:val="20"/>
        </w:rPr>
        <w:t>Gramatyka funkcjonalna</w:t>
      </w:r>
      <w:r w:rsidRPr="00903D55">
        <w:rPr>
          <w:rFonts w:ascii="Times New Roman" w:eastAsia="Calibri" w:hAnsi="Times New Roman" w:cs="Times New Roman"/>
          <w:sz w:val="20"/>
          <w:szCs w:val="20"/>
        </w:rPr>
        <w:t xml:space="preserve"> z dr G. Lisowską 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 28.02.2023 r. do 16.05.2023 r.</w:t>
      </w:r>
    </w:p>
    <w:p w:rsidR="003F39E3" w:rsidRDefault="003F39E3"/>
    <w:sectPr w:rsidR="003F39E3" w:rsidSect="00F01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A78"/>
    <w:multiLevelType w:val="hybridMultilevel"/>
    <w:tmpl w:val="562C330C"/>
    <w:lvl w:ilvl="0" w:tplc="8CE2643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19"/>
    <w:rsid w:val="001415E1"/>
    <w:rsid w:val="002C2219"/>
    <w:rsid w:val="003F39E3"/>
    <w:rsid w:val="00596A2D"/>
    <w:rsid w:val="00F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7B56"/>
  <w15:chartTrackingRefBased/>
  <w15:docId w15:val="{52C3B674-5E5D-4BF2-8647-821598A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2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2023-03-09T09:44:00Z</cp:lastPrinted>
  <dcterms:created xsi:type="dcterms:W3CDTF">2023-02-17T09:45:00Z</dcterms:created>
  <dcterms:modified xsi:type="dcterms:W3CDTF">2023-03-09T09:44:00Z</dcterms:modified>
</cp:coreProperties>
</file>